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0D3D" w14:textId="77777777" w:rsidR="00F15792" w:rsidRPr="00BD094F" w:rsidRDefault="00F15792">
      <w:pPr>
        <w:rPr>
          <w:b/>
          <w:bCs/>
          <w:noProof/>
          <w:u w:val="single"/>
        </w:rPr>
      </w:pPr>
      <w:bookmarkStart w:id="0" w:name="_GoBack"/>
      <w:bookmarkEnd w:id="0"/>
    </w:p>
    <w:p w14:paraId="0F4F461B" w14:textId="4100F1B9" w:rsidR="00D3420E" w:rsidRPr="00BD094F" w:rsidRDefault="00F15792">
      <w:pPr>
        <w:rPr>
          <w:b/>
          <w:bCs/>
          <w:noProof/>
          <w:u w:val="single"/>
        </w:rPr>
      </w:pPr>
      <w:r w:rsidRPr="00BD094F">
        <w:rPr>
          <w:b/>
          <w:bCs/>
          <w:noProof/>
          <w:u w:val="single"/>
        </w:rPr>
        <w:t>Blog information- all classes</w:t>
      </w:r>
    </w:p>
    <w:p w14:paraId="3710D095" w14:textId="067F08AB" w:rsidR="00F15792" w:rsidRPr="00BD094F" w:rsidRDefault="00F15792">
      <w:pPr>
        <w:rPr>
          <w:rFonts w:ascii="Comic Sans MS" w:hAnsi="Comic Sans MS"/>
          <w:noProof/>
        </w:rPr>
      </w:pPr>
      <w:r w:rsidRPr="00BD094F">
        <w:rPr>
          <w:rFonts w:ascii="Comic Sans MS" w:hAnsi="Comic Sans MS"/>
          <w:noProof/>
        </w:rPr>
        <w:t>Next week is the first Cornwall Virtual School Games</w:t>
      </w:r>
      <w:r w:rsidR="00526345" w:rsidRPr="00BD094F">
        <w:rPr>
          <w:rFonts w:ascii="Comic Sans MS" w:hAnsi="Comic Sans MS"/>
          <w:noProof/>
        </w:rPr>
        <w:t xml:space="preserve">! All children in school will be taking part across the week and because it is virtual, you can still take part at home! </w:t>
      </w:r>
    </w:p>
    <w:p w14:paraId="1BD27C0C" w14:textId="61337F0A" w:rsidR="003A0FFF" w:rsidRPr="00BD094F" w:rsidRDefault="00526345" w:rsidP="003A0FFF">
      <w:pPr>
        <w:rPr>
          <w:rFonts w:ascii="Comic Sans MS" w:hAnsi="Comic Sans MS"/>
          <w:noProof/>
        </w:rPr>
      </w:pPr>
      <w:r w:rsidRPr="00BD094F">
        <w:rPr>
          <w:rFonts w:ascii="Comic Sans MS" w:hAnsi="Comic Sans MS"/>
          <w:noProof/>
        </w:rPr>
        <w:t>Acorss the 5 days there are activities that you can compl</w:t>
      </w:r>
      <w:r w:rsidR="00BD094F">
        <w:rPr>
          <w:rFonts w:ascii="Comic Sans MS" w:hAnsi="Comic Sans MS"/>
          <w:noProof/>
        </w:rPr>
        <w:t>ete</w:t>
      </w:r>
      <w:r w:rsidRPr="00BD094F">
        <w:rPr>
          <w:rFonts w:ascii="Comic Sans MS" w:hAnsi="Comic Sans MS"/>
          <w:noProof/>
        </w:rPr>
        <w:t xml:space="preserve"> to earn points for yourself and the school. </w:t>
      </w:r>
      <w:r w:rsidR="003A0FFF" w:rsidRPr="00BD094F">
        <w:rPr>
          <w:rFonts w:ascii="Comic Sans MS" w:hAnsi="Comic Sans MS"/>
          <w:noProof/>
        </w:rPr>
        <w:t xml:space="preserve"> Demonstration videos have released on the Virtual School Games page of the Active Cornwall website</w:t>
      </w:r>
      <w:r w:rsidR="00BD094F">
        <w:rPr>
          <w:rFonts w:ascii="Comic Sans MS" w:hAnsi="Comic Sans MS"/>
          <w:noProof/>
        </w:rPr>
        <w:t xml:space="preserve"> to help you undrstand what you need to do.</w:t>
      </w:r>
      <w:r w:rsidR="003A0FFF" w:rsidRPr="00BD094F">
        <w:rPr>
          <w:rFonts w:ascii="Comic Sans MS" w:hAnsi="Comic Sans MS"/>
          <w:noProof/>
        </w:rPr>
        <w:t xml:space="preserve"> (See links in document attached) </w:t>
      </w:r>
    </w:p>
    <w:p w14:paraId="527C3454" w14:textId="0FD11047" w:rsidR="00526345" w:rsidRPr="00BD094F" w:rsidRDefault="00BD094F" w:rsidP="003A0FFF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There will be an </w:t>
      </w:r>
      <w:r w:rsidR="003A0FFF" w:rsidRPr="00BD094F">
        <w:rPr>
          <w:rFonts w:ascii="Comic Sans MS" w:hAnsi="Comic Sans MS"/>
          <w:noProof/>
        </w:rPr>
        <w:t xml:space="preserve">opening ceremony video at 10am on Monday 22nd June on the Cornwall School Games Facebook page or Active Cornwall YouTube Channel  </w:t>
      </w:r>
      <w:r>
        <w:rPr>
          <w:rFonts w:ascii="Comic Sans MS" w:hAnsi="Comic Sans MS"/>
          <w:noProof/>
        </w:rPr>
        <w:t>(</w:t>
      </w:r>
      <w:r w:rsidR="003A0FFF" w:rsidRPr="00BD094F">
        <w:rPr>
          <w:rFonts w:ascii="Comic Sans MS" w:hAnsi="Comic Sans MS"/>
          <w:noProof/>
        </w:rPr>
        <w:t>see link on document</w:t>
      </w:r>
      <w:r>
        <w:rPr>
          <w:rFonts w:ascii="Comic Sans MS" w:hAnsi="Comic Sans MS"/>
          <w:noProof/>
        </w:rPr>
        <w:t xml:space="preserve"> attached) </w:t>
      </w:r>
    </w:p>
    <w:p w14:paraId="60652785" w14:textId="3776B3F6" w:rsidR="00FE6A55" w:rsidRPr="00862376" w:rsidRDefault="00BD094F" w:rsidP="00862376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Below</w:t>
      </w:r>
      <w:r w:rsidR="00FE6A55" w:rsidRPr="00BD094F">
        <w:rPr>
          <w:rFonts w:ascii="Comic Sans MS" w:hAnsi="Comic Sans MS"/>
          <w:noProof/>
        </w:rPr>
        <w:t xml:space="preserve"> is the document showing you the different activites on ea</w:t>
      </w:r>
      <w:r>
        <w:rPr>
          <w:rFonts w:ascii="Comic Sans MS" w:hAnsi="Comic Sans MS"/>
          <w:noProof/>
        </w:rPr>
        <w:t>ch</w:t>
      </w:r>
      <w:r w:rsidR="00FE6A55" w:rsidRPr="00BD094F">
        <w:rPr>
          <w:rFonts w:ascii="Comic Sans MS" w:hAnsi="Comic Sans MS"/>
          <w:noProof/>
        </w:rPr>
        <w:t xml:space="preserve"> day and how to get involved. It will be up to parents/carers to fill in the results form each day</w:t>
      </w:r>
      <w:r w:rsidR="00862376">
        <w:rPr>
          <w:rFonts w:ascii="Comic Sans MS" w:hAnsi="Comic Sans MS"/>
          <w:noProof/>
        </w:rPr>
        <w:t xml:space="preserve">. </w:t>
      </w:r>
      <w:r w:rsidR="00862376" w:rsidRPr="00862376">
        <w:rPr>
          <w:rFonts w:ascii="Comic Sans MS" w:hAnsi="Comic Sans MS"/>
          <w:noProof/>
        </w:rPr>
        <w:t>Each day’s challenges will begin at 10am with an email sent to all schools registered</w:t>
      </w:r>
      <w:r w:rsidR="00862376">
        <w:rPr>
          <w:rFonts w:ascii="Comic Sans MS" w:hAnsi="Comic Sans MS"/>
          <w:noProof/>
        </w:rPr>
        <w:t xml:space="preserve">. </w:t>
      </w:r>
      <w:r w:rsidR="00E83D87" w:rsidRPr="00E83D87">
        <w:rPr>
          <w:rFonts w:ascii="Comic Sans MS" w:hAnsi="Comic Sans MS"/>
          <w:b/>
          <w:bCs/>
          <w:noProof/>
        </w:rPr>
        <w:t>We will put this link on our school Facebook page each day for you</w:t>
      </w:r>
      <w:r w:rsidR="00E83D87">
        <w:rPr>
          <w:rFonts w:ascii="Comic Sans MS" w:hAnsi="Comic Sans MS"/>
          <w:noProof/>
        </w:rPr>
        <w:t xml:space="preserve"> .</w:t>
      </w:r>
      <w:r w:rsidR="00862376" w:rsidRPr="00862376">
        <w:rPr>
          <w:rFonts w:ascii="Comic Sans MS" w:hAnsi="Comic Sans MS"/>
          <w:noProof/>
        </w:rPr>
        <w:t>Results must be submitted by 9am the following day on the specific day’s link</w:t>
      </w:r>
      <w:r w:rsidR="003A0FFF" w:rsidRPr="00BD094F">
        <w:rPr>
          <w:rFonts w:ascii="Comic Sans MS" w:eastAsia="Times New Roman" w:hAnsi="Comic Sans MS" w:cs="Arial"/>
          <w:b/>
          <w:bCs/>
          <w:color w:val="FF0000"/>
          <w:lang w:eastAsia="en-GB"/>
        </w:rPr>
        <w:t xml:space="preserve"> </w:t>
      </w:r>
      <w:r w:rsidR="003A0FFF" w:rsidRPr="00BD094F">
        <w:rPr>
          <w:rFonts w:ascii="Comic Sans MS" w:eastAsia="Times New Roman" w:hAnsi="Comic Sans MS" w:cs="Arial"/>
          <w:lang w:eastAsia="en-GB"/>
        </w:rPr>
        <w:t xml:space="preserve">so please </w:t>
      </w:r>
      <w:proofErr w:type="gramStart"/>
      <w:r w:rsidR="003A0FFF" w:rsidRPr="00BD094F">
        <w:rPr>
          <w:rFonts w:ascii="Comic Sans MS" w:eastAsia="Times New Roman" w:hAnsi="Comic Sans MS" w:cs="Arial"/>
          <w:lang w:eastAsia="en-GB"/>
        </w:rPr>
        <w:t>don’t</w:t>
      </w:r>
      <w:proofErr w:type="gramEnd"/>
      <w:r w:rsidR="003A0FFF" w:rsidRPr="00BD094F">
        <w:rPr>
          <w:rFonts w:ascii="Comic Sans MS" w:eastAsia="Times New Roman" w:hAnsi="Comic Sans MS" w:cs="Arial"/>
          <w:lang w:eastAsia="en-GB"/>
        </w:rPr>
        <w:t xml:space="preserve"> forget to fill it</w:t>
      </w:r>
      <w:r w:rsidR="00E83D87">
        <w:rPr>
          <w:rFonts w:ascii="Comic Sans MS" w:eastAsia="Times New Roman" w:hAnsi="Comic Sans MS" w:cs="Arial"/>
          <w:lang w:eastAsia="en-GB"/>
        </w:rPr>
        <w:t>!</w:t>
      </w:r>
    </w:p>
    <w:p w14:paraId="4527398E" w14:textId="6B982276" w:rsidR="003A0FFF" w:rsidRPr="00BD094F" w:rsidRDefault="003A0FFF" w:rsidP="003A0FFF">
      <w:pPr>
        <w:rPr>
          <w:rFonts w:ascii="Comic Sans MS" w:hAnsi="Comic Sans MS"/>
          <w:noProof/>
        </w:rPr>
      </w:pPr>
      <w:r w:rsidRPr="00BD094F">
        <w:rPr>
          <w:rFonts w:ascii="Comic Sans MS" w:hAnsi="Comic Sans MS"/>
          <w:noProof/>
        </w:rPr>
        <w:t xml:space="preserve">Bonus </w:t>
      </w:r>
      <w:r w:rsidR="00BD094F">
        <w:rPr>
          <w:rFonts w:ascii="Comic Sans MS" w:hAnsi="Comic Sans MS"/>
          <w:noProof/>
        </w:rPr>
        <w:t>p</w:t>
      </w:r>
      <w:r w:rsidRPr="00BD094F">
        <w:rPr>
          <w:rFonts w:ascii="Comic Sans MS" w:hAnsi="Comic Sans MS"/>
          <w:noProof/>
        </w:rPr>
        <w:t>oints’ can be achieved for any of the following and should be added to your total points and submitted through the results sheet.</w:t>
      </w:r>
    </w:p>
    <w:p w14:paraId="0CD7DE72" w14:textId="77777777" w:rsidR="003A0FFF" w:rsidRPr="00BD094F" w:rsidRDefault="003A0FFF" w:rsidP="003A0FFF">
      <w:pPr>
        <w:rPr>
          <w:rFonts w:ascii="Comic Sans MS" w:hAnsi="Comic Sans MS"/>
          <w:noProof/>
        </w:rPr>
      </w:pPr>
      <w:r w:rsidRPr="00BD094F">
        <w:rPr>
          <w:rFonts w:ascii="Comic Sans MS" w:hAnsi="Comic Sans MS"/>
          <w:noProof/>
        </w:rPr>
        <w:t>a.</w:t>
      </w:r>
      <w:r w:rsidRPr="00BD094F">
        <w:rPr>
          <w:rFonts w:ascii="Comic Sans MS" w:hAnsi="Comic Sans MS"/>
          <w:noProof/>
        </w:rPr>
        <w:tab/>
        <w:t>1 point for every family member and year group teacher who tries the challenge</w:t>
      </w:r>
    </w:p>
    <w:p w14:paraId="507D776E" w14:textId="77777777" w:rsidR="003A0FFF" w:rsidRPr="00BD094F" w:rsidRDefault="003A0FFF" w:rsidP="003A0FFF">
      <w:pPr>
        <w:rPr>
          <w:rFonts w:ascii="Comic Sans MS" w:hAnsi="Comic Sans MS"/>
          <w:noProof/>
        </w:rPr>
      </w:pPr>
      <w:r w:rsidRPr="00BD094F">
        <w:rPr>
          <w:rFonts w:ascii="Comic Sans MS" w:hAnsi="Comic Sans MS"/>
          <w:noProof/>
        </w:rPr>
        <w:lastRenderedPageBreak/>
        <w:t>b.</w:t>
      </w:r>
      <w:r w:rsidRPr="00BD094F">
        <w:rPr>
          <w:rFonts w:ascii="Comic Sans MS" w:hAnsi="Comic Sans MS"/>
          <w:noProof/>
        </w:rPr>
        <w:tab/>
        <w:t>1 point for completing it in fancy dress</w:t>
      </w:r>
    </w:p>
    <w:p w14:paraId="785BA3C1" w14:textId="58A59A11" w:rsidR="003A0FFF" w:rsidRPr="00BD094F" w:rsidRDefault="003A0FFF" w:rsidP="003A0FFF">
      <w:pPr>
        <w:rPr>
          <w:rFonts w:ascii="Comic Sans MS" w:hAnsi="Comic Sans MS"/>
          <w:noProof/>
        </w:rPr>
      </w:pPr>
      <w:r w:rsidRPr="00BD094F">
        <w:rPr>
          <w:rFonts w:ascii="Comic Sans MS" w:hAnsi="Comic Sans MS"/>
          <w:noProof/>
        </w:rPr>
        <w:t>c.</w:t>
      </w:r>
      <w:r w:rsidRPr="00BD094F">
        <w:rPr>
          <w:rFonts w:ascii="Comic Sans MS" w:hAnsi="Comic Sans MS"/>
          <w:noProof/>
        </w:rPr>
        <w:tab/>
        <w:t>1 point for a communication (video/email etc..) sent to the school or speaking to a teacher if in school telling them how you have engaged with one of the 5 Ways to Wellbeing: Connect, Be Active, Take Notice, Keep Learning &amp; Give</w:t>
      </w:r>
    </w:p>
    <w:p w14:paraId="4418A82E" w14:textId="4421EBDE" w:rsidR="00862376" w:rsidRDefault="00BD094F" w:rsidP="00FE6A55">
      <w:pPr>
        <w:rPr>
          <w:rFonts w:ascii="Comic Sans MS" w:eastAsia="Times New Roman" w:hAnsi="Comic Sans MS" w:cs="Arial"/>
          <w:lang w:eastAsia="en-GB"/>
        </w:rPr>
      </w:pPr>
      <w:r w:rsidRPr="00BD094F">
        <w:rPr>
          <w:rFonts w:ascii="Comic Sans MS" w:eastAsia="Times New Roman" w:hAnsi="Comic Sans MS" w:cs="Arial"/>
          <w:lang w:eastAsia="en-GB"/>
        </w:rPr>
        <w:t>For more information, check out the Cornwall School Games Facebook Page</w:t>
      </w:r>
      <w:r w:rsidR="00862376">
        <w:rPr>
          <w:rFonts w:ascii="Comic Sans MS" w:eastAsia="Times New Roman" w:hAnsi="Comic Sans MS" w:cs="Arial"/>
          <w:lang w:eastAsia="en-GB"/>
        </w:rPr>
        <w:t xml:space="preserve">, </w:t>
      </w:r>
      <w:r w:rsidRPr="00BD094F">
        <w:rPr>
          <w:rFonts w:ascii="Comic Sans MS" w:eastAsia="Times New Roman" w:hAnsi="Comic Sans MS" w:cs="Arial"/>
          <w:lang w:eastAsia="en-GB"/>
        </w:rPr>
        <w:t>the Active Cornwall Website</w:t>
      </w:r>
      <w:r w:rsidR="00862376">
        <w:rPr>
          <w:rFonts w:ascii="Comic Sans MS" w:eastAsia="Times New Roman" w:hAnsi="Comic Sans MS" w:cs="Arial"/>
          <w:lang w:eastAsia="en-GB"/>
        </w:rPr>
        <w:t xml:space="preserve"> or watch the following video on </w:t>
      </w:r>
      <w:proofErr w:type="spellStart"/>
      <w:r w:rsidR="00862376">
        <w:rPr>
          <w:rFonts w:ascii="Comic Sans MS" w:eastAsia="Times New Roman" w:hAnsi="Comic Sans MS" w:cs="Arial"/>
          <w:lang w:eastAsia="en-GB"/>
        </w:rPr>
        <w:t>Youtube</w:t>
      </w:r>
      <w:proofErr w:type="spellEnd"/>
      <w:r w:rsidR="00862376">
        <w:rPr>
          <w:rFonts w:ascii="Comic Sans MS" w:eastAsia="Times New Roman" w:hAnsi="Comic Sans MS" w:cs="Arial"/>
          <w:lang w:eastAsia="en-GB"/>
        </w:rPr>
        <w:t xml:space="preserve">. </w:t>
      </w:r>
      <w:hyperlink r:id="rId4" w:history="1">
        <w:r w:rsidR="00B56F4C" w:rsidRPr="00195F83">
          <w:rPr>
            <w:rStyle w:val="Hyperlink"/>
            <w:rFonts w:ascii="Comic Sans MS" w:eastAsia="Times New Roman" w:hAnsi="Comic Sans MS" w:cs="Arial"/>
            <w:lang w:eastAsia="en-GB"/>
          </w:rPr>
          <w:t>https://www.youtube.com/watch?v=JTCzGbKj1BM&amp;feature=youtu.be</w:t>
        </w:r>
      </w:hyperlink>
    </w:p>
    <w:p w14:paraId="1E669674" w14:textId="094FABC1" w:rsidR="00FE6A55" w:rsidRPr="00745B86" w:rsidRDefault="00BD094F">
      <w:pPr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Good Luck! </w:t>
      </w:r>
    </w:p>
    <w:p w14:paraId="341DC3DD" w14:textId="240E5179" w:rsidR="00F15792" w:rsidRDefault="00F15792"/>
    <w:sectPr w:rsidR="00F15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E"/>
    <w:rsid w:val="00053C45"/>
    <w:rsid w:val="003A0FFF"/>
    <w:rsid w:val="00526345"/>
    <w:rsid w:val="00745B86"/>
    <w:rsid w:val="00862376"/>
    <w:rsid w:val="00B56F4C"/>
    <w:rsid w:val="00BD094F"/>
    <w:rsid w:val="00D3420E"/>
    <w:rsid w:val="00E06916"/>
    <w:rsid w:val="00E83D87"/>
    <w:rsid w:val="00F15792"/>
    <w:rsid w:val="00F353F1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BC06"/>
  <w15:chartTrackingRefBased/>
  <w15:docId w15:val="{9C06B0D8-EF31-4DC1-BB7C-8C022CAB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7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3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TCzGbKj1B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taphouse</dc:creator>
  <cp:keywords/>
  <dc:description/>
  <cp:lastModifiedBy>Ben Tucker</cp:lastModifiedBy>
  <cp:revision>2</cp:revision>
  <cp:lastPrinted>2020-06-19T11:43:00Z</cp:lastPrinted>
  <dcterms:created xsi:type="dcterms:W3CDTF">2020-06-19T11:55:00Z</dcterms:created>
  <dcterms:modified xsi:type="dcterms:W3CDTF">2020-06-19T11:55:00Z</dcterms:modified>
</cp:coreProperties>
</file>